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724107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ПРОТОКОЛ</w:t>
      </w:r>
      <w:bookmarkStart w:id="0" w:name="_GoBack"/>
      <w:bookmarkEnd w:id="0"/>
    </w:p>
    <w:p w:rsidR="00655987" w:rsidRPr="00724107" w:rsidRDefault="00B34F91" w:rsidP="000720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</w:t>
      </w:r>
      <w:r w:rsidR="001155C2" w:rsidRPr="00724107">
        <w:rPr>
          <w:rFonts w:ascii="Times New Roman" w:hAnsi="Times New Roman" w:cs="Times New Roman"/>
          <w:b/>
          <w:sz w:val="23"/>
          <w:szCs w:val="23"/>
        </w:rPr>
        <w:t xml:space="preserve">роведения публичных слушаний </w:t>
      </w:r>
      <w:r w:rsidR="00786B9B" w:rsidRPr="00724107">
        <w:rPr>
          <w:rFonts w:ascii="Times New Roman" w:hAnsi="Times New Roman" w:cs="Times New Roman"/>
          <w:b/>
          <w:sz w:val="23"/>
          <w:szCs w:val="23"/>
        </w:rPr>
        <w:t>по проекту решения</w:t>
      </w:r>
      <w:r w:rsidR="001B0304" w:rsidRPr="007241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b/>
          <w:sz w:val="23"/>
          <w:szCs w:val="23"/>
        </w:rPr>
        <w:t xml:space="preserve">земского собрания </w:t>
      </w:r>
      <w:r w:rsidR="00724107" w:rsidRPr="00724107">
        <w:rPr>
          <w:rFonts w:ascii="Times New Roman" w:hAnsi="Times New Roman" w:cs="Times New Roman"/>
          <w:b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b/>
          <w:sz w:val="23"/>
          <w:szCs w:val="23"/>
        </w:rPr>
        <w:t xml:space="preserve"> сельского поселения </w:t>
      </w:r>
      <w:r w:rsidR="00655987" w:rsidRPr="000720C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720CA" w:rsidRPr="00072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0720CA" w:rsidRPr="000720CA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AB4FEE">
        <w:rPr>
          <w:rFonts w:ascii="Times New Roman" w:hAnsi="Times New Roman" w:cs="Times New Roman"/>
          <w:b/>
          <w:sz w:val="24"/>
          <w:szCs w:val="24"/>
        </w:rPr>
        <w:t>».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D820C3" w:rsidRPr="00724107">
        <w:rPr>
          <w:rFonts w:ascii="Times New Roman" w:hAnsi="Times New Roman" w:cs="Times New Roman"/>
          <w:sz w:val="23"/>
          <w:szCs w:val="23"/>
        </w:rPr>
        <w:t xml:space="preserve">с.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Щетиновка</w:t>
      </w:r>
      <w:r w:rsidRPr="00724107">
        <w:rPr>
          <w:rFonts w:ascii="Times New Roman" w:hAnsi="Times New Roman" w:cs="Times New Roman"/>
          <w:sz w:val="23"/>
          <w:szCs w:val="23"/>
        </w:rPr>
        <w:t xml:space="preserve">, ул. </w:t>
      </w:r>
      <w:r w:rsidR="00724107" w:rsidRPr="00724107">
        <w:rPr>
          <w:rFonts w:ascii="Times New Roman" w:hAnsi="Times New Roman" w:cs="Times New Roman"/>
          <w:sz w:val="23"/>
          <w:szCs w:val="23"/>
        </w:rPr>
        <w:t>Молодёжная</w:t>
      </w:r>
      <w:r w:rsidRPr="00724107">
        <w:rPr>
          <w:rFonts w:ascii="Times New Roman" w:hAnsi="Times New Roman" w:cs="Times New Roman"/>
          <w:sz w:val="23"/>
          <w:szCs w:val="23"/>
        </w:rPr>
        <w:t xml:space="preserve">, </w:t>
      </w:r>
      <w:r w:rsidR="00724107" w:rsidRPr="00724107">
        <w:rPr>
          <w:rFonts w:ascii="Times New Roman" w:hAnsi="Times New Roman" w:cs="Times New Roman"/>
          <w:sz w:val="23"/>
          <w:szCs w:val="23"/>
        </w:rPr>
        <w:t>5</w:t>
      </w:r>
      <w:r w:rsidRPr="00724107">
        <w:rPr>
          <w:rFonts w:ascii="Times New Roman" w:hAnsi="Times New Roman" w:cs="Times New Roman"/>
          <w:sz w:val="23"/>
          <w:szCs w:val="23"/>
        </w:rPr>
        <w:t>, зал заседаний администрации.</w:t>
      </w:r>
    </w:p>
    <w:p w:rsidR="00786B9B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Дата проведения: </w:t>
      </w:r>
      <w:r w:rsidR="00491BD2" w:rsidRPr="00724107">
        <w:rPr>
          <w:rFonts w:ascii="Times New Roman" w:hAnsi="Times New Roman" w:cs="Times New Roman"/>
          <w:sz w:val="23"/>
          <w:szCs w:val="23"/>
        </w:rPr>
        <w:t>2</w:t>
      </w:r>
      <w:r w:rsidR="00C34B9C">
        <w:rPr>
          <w:rFonts w:ascii="Times New Roman" w:hAnsi="Times New Roman" w:cs="Times New Roman"/>
          <w:sz w:val="23"/>
          <w:szCs w:val="23"/>
        </w:rPr>
        <w:t>1</w:t>
      </w:r>
      <w:r w:rsidR="00922B21">
        <w:rPr>
          <w:rFonts w:ascii="Times New Roman" w:hAnsi="Times New Roman" w:cs="Times New Roman"/>
          <w:sz w:val="23"/>
          <w:szCs w:val="23"/>
        </w:rPr>
        <w:t xml:space="preserve"> </w:t>
      </w:r>
      <w:r w:rsidR="00C34B9C">
        <w:rPr>
          <w:rFonts w:ascii="Times New Roman" w:hAnsi="Times New Roman" w:cs="Times New Roman"/>
          <w:sz w:val="23"/>
          <w:szCs w:val="23"/>
        </w:rPr>
        <w:t>февраля</w:t>
      </w:r>
      <w:r w:rsidR="0051303A" w:rsidRPr="00724107">
        <w:rPr>
          <w:rFonts w:ascii="Times New Roman" w:hAnsi="Times New Roman" w:cs="Times New Roman"/>
          <w:sz w:val="23"/>
          <w:szCs w:val="23"/>
        </w:rPr>
        <w:t xml:space="preserve"> 20</w:t>
      </w:r>
      <w:r w:rsidR="00922B21">
        <w:rPr>
          <w:rFonts w:ascii="Times New Roman" w:hAnsi="Times New Roman" w:cs="Times New Roman"/>
          <w:sz w:val="23"/>
          <w:szCs w:val="23"/>
        </w:rPr>
        <w:t>2</w:t>
      </w:r>
      <w:r w:rsidR="00C34B9C">
        <w:rPr>
          <w:rFonts w:ascii="Times New Roman" w:hAnsi="Times New Roman" w:cs="Times New Roman"/>
          <w:sz w:val="23"/>
          <w:szCs w:val="23"/>
        </w:rPr>
        <w:t>3</w:t>
      </w:r>
      <w:r w:rsidR="00491BD2"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786B9B" w:rsidRPr="00724107">
        <w:rPr>
          <w:rFonts w:ascii="Times New Roman" w:hAnsi="Times New Roman" w:cs="Times New Roman"/>
          <w:sz w:val="23"/>
          <w:szCs w:val="23"/>
        </w:rPr>
        <w:t xml:space="preserve">года 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>Время проведения:  начало 15-</w:t>
      </w:r>
      <w:r w:rsidR="00B43605" w:rsidRPr="00724107">
        <w:rPr>
          <w:rFonts w:ascii="Times New Roman" w:hAnsi="Times New Roman" w:cs="Times New Roman"/>
          <w:sz w:val="23"/>
          <w:szCs w:val="23"/>
        </w:rPr>
        <w:t>0</w:t>
      </w:r>
      <w:r w:rsidRPr="00724107">
        <w:rPr>
          <w:rFonts w:ascii="Times New Roman" w:hAnsi="Times New Roman" w:cs="Times New Roman"/>
          <w:sz w:val="23"/>
          <w:szCs w:val="23"/>
        </w:rPr>
        <w:t>0,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о</w:t>
      </w:r>
      <w:r w:rsidRPr="00724107">
        <w:rPr>
          <w:rFonts w:ascii="Times New Roman" w:hAnsi="Times New Roman" w:cs="Times New Roman"/>
          <w:sz w:val="23"/>
          <w:szCs w:val="23"/>
        </w:rPr>
        <w:t xml:space="preserve">кончание </w:t>
      </w:r>
      <w:r w:rsidR="00491BD2" w:rsidRPr="00724107">
        <w:rPr>
          <w:rFonts w:ascii="Times New Roman" w:hAnsi="Times New Roman" w:cs="Times New Roman"/>
          <w:sz w:val="23"/>
          <w:szCs w:val="23"/>
        </w:rPr>
        <w:t>15-3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Регистрация участников осуществлена с </w:t>
      </w:r>
      <w:r w:rsidR="00B43605" w:rsidRPr="00724107">
        <w:rPr>
          <w:rFonts w:ascii="Times New Roman" w:hAnsi="Times New Roman" w:cs="Times New Roman"/>
          <w:sz w:val="23"/>
          <w:szCs w:val="23"/>
        </w:rPr>
        <w:t>14-3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  <w:r w:rsidRPr="00724107">
        <w:rPr>
          <w:rFonts w:ascii="Times New Roman" w:hAnsi="Times New Roman" w:cs="Times New Roman"/>
          <w:sz w:val="23"/>
          <w:szCs w:val="23"/>
        </w:rPr>
        <w:t xml:space="preserve"> до 15-</w:t>
      </w:r>
      <w:r w:rsidR="00B43605" w:rsidRPr="00724107">
        <w:rPr>
          <w:rFonts w:ascii="Times New Roman" w:hAnsi="Times New Roman" w:cs="Times New Roman"/>
          <w:sz w:val="23"/>
          <w:szCs w:val="23"/>
        </w:rPr>
        <w:t>0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Количество присутствующих: </w:t>
      </w:r>
      <w:r w:rsidR="00724107" w:rsidRPr="00724107">
        <w:rPr>
          <w:rFonts w:ascii="Times New Roman" w:hAnsi="Times New Roman" w:cs="Times New Roman"/>
          <w:sz w:val="23"/>
          <w:szCs w:val="23"/>
        </w:rPr>
        <w:t>1</w:t>
      </w:r>
      <w:r w:rsidR="000720CA">
        <w:rPr>
          <w:rFonts w:ascii="Times New Roman" w:hAnsi="Times New Roman" w:cs="Times New Roman"/>
          <w:sz w:val="23"/>
          <w:szCs w:val="23"/>
        </w:rPr>
        <w:t>1</w:t>
      </w:r>
      <w:r w:rsidRPr="00724107">
        <w:rPr>
          <w:rFonts w:ascii="Times New Roman" w:hAnsi="Times New Roman" w:cs="Times New Roman"/>
          <w:sz w:val="23"/>
          <w:szCs w:val="23"/>
        </w:rPr>
        <w:t xml:space="preserve"> человек</w:t>
      </w:r>
    </w:p>
    <w:p w:rsidR="001155C2" w:rsidRPr="00724107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24107">
        <w:rPr>
          <w:rFonts w:ascii="Times New Roman" w:hAnsi="Times New Roman" w:cs="Times New Roman"/>
          <w:color w:val="auto"/>
          <w:sz w:val="23"/>
          <w:szCs w:val="23"/>
        </w:rPr>
        <w:t xml:space="preserve">Приглашены: 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депутаты земского собрания </w:t>
      </w:r>
      <w:r w:rsidR="0072410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сельского поселения</w:t>
      </w:r>
      <w:r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, руководители 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>общественных организаций, граждане.</w:t>
      </w:r>
      <w:r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1155C2" w:rsidRPr="00724107" w:rsidRDefault="001155C2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</w:t>
      </w:r>
      <w:r w:rsidR="00B43605" w:rsidRPr="00724107">
        <w:rPr>
          <w:rFonts w:ascii="Times New Roman" w:hAnsi="Times New Roman" w:cs="Times New Roman"/>
          <w:sz w:val="23"/>
          <w:szCs w:val="23"/>
        </w:rPr>
        <w:t>распоряжение</w:t>
      </w:r>
      <w:r w:rsidR="00655987" w:rsidRPr="00724107">
        <w:rPr>
          <w:rFonts w:ascii="Times New Roman" w:hAnsi="Times New Roman" w:cs="Times New Roman"/>
          <w:sz w:val="23"/>
          <w:szCs w:val="23"/>
        </w:rPr>
        <w:t>м главы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от </w:t>
      </w:r>
      <w:r w:rsidR="00C34B9C">
        <w:rPr>
          <w:rFonts w:ascii="Times New Roman" w:hAnsi="Times New Roman" w:cs="Times New Roman"/>
          <w:sz w:val="23"/>
          <w:szCs w:val="23"/>
        </w:rPr>
        <w:t>01</w:t>
      </w:r>
      <w:r w:rsidR="00491BD2" w:rsidRPr="00724107">
        <w:rPr>
          <w:rFonts w:ascii="Times New Roman" w:hAnsi="Times New Roman" w:cs="Times New Roman"/>
          <w:sz w:val="23"/>
          <w:szCs w:val="23"/>
        </w:rPr>
        <w:t>.</w:t>
      </w:r>
      <w:r w:rsidR="00922B21">
        <w:rPr>
          <w:rFonts w:ascii="Times New Roman" w:hAnsi="Times New Roman" w:cs="Times New Roman"/>
          <w:sz w:val="23"/>
          <w:szCs w:val="23"/>
        </w:rPr>
        <w:t>02</w:t>
      </w:r>
      <w:r w:rsidR="00491BD2" w:rsidRPr="00724107">
        <w:rPr>
          <w:rFonts w:ascii="Times New Roman" w:hAnsi="Times New Roman" w:cs="Times New Roman"/>
          <w:sz w:val="23"/>
          <w:szCs w:val="23"/>
        </w:rPr>
        <w:t>.20</w:t>
      </w:r>
      <w:r w:rsidR="00922B21">
        <w:rPr>
          <w:rFonts w:ascii="Times New Roman" w:hAnsi="Times New Roman" w:cs="Times New Roman"/>
          <w:sz w:val="23"/>
          <w:szCs w:val="23"/>
        </w:rPr>
        <w:t>2</w:t>
      </w:r>
      <w:r w:rsidR="00C34B9C">
        <w:rPr>
          <w:rFonts w:ascii="Times New Roman" w:hAnsi="Times New Roman" w:cs="Times New Roman"/>
          <w:sz w:val="23"/>
          <w:szCs w:val="23"/>
        </w:rPr>
        <w:t>3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 г. № </w:t>
      </w:r>
      <w:r w:rsidR="00C34B9C">
        <w:rPr>
          <w:rFonts w:ascii="Times New Roman" w:hAnsi="Times New Roman" w:cs="Times New Roman"/>
          <w:sz w:val="23"/>
          <w:szCs w:val="23"/>
        </w:rPr>
        <w:t>2</w:t>
      </w:r>
      <w:r w:rsidR="00491BD2" w:rsidRPr="00724107">
        <w:rPr>
          <w:rFonts w:ascii="Times New Roman" w:hAnsi="Times New Roman" w:cs="Times New Roman"/>
          <w:sz w:val="23"/>
          <w:szCs w:val="23"/>
        </w:rPr>
        <w:t>.</w:t>
      </w:r>
    </w:p>
    <w:p w:rsidR="00247221" w:rsidRPr="00724107" w:rsidRDefault="00247221" w:rsidP="000720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Тема публичных слушаний:</w:t>
      </w:r>
      <w:r w:rsidRPr="00724107">
        <w:rPr>
          <w:rFonts w:ascii="Times New Roman" w:hAnsi="Times New Roman" w:cs="Times New Roman"/>
          <w:sz w:val="23"/>
          <w:szCs w:val="23"/>
        </w:rPr>
        <w:t xml:space="preserve"> Рассмотрение проекта решения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земского собрания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655987" w:rsidRPr="000720CA">
        <w:rPr>
          <w:rFonts w:ascii="Times New Roman" w:eastAsia="Calibri" w:hAnsi="Times New Roman" w:cs="Times New Roman"/>
          <w:sz w:val="23"/>
          <w:szCs w:val="23"/>
        </w:rPr>
        <w:t>«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0720CA" w:rsidRPr="000720CA">
        <w:rPr>
          <w:rFonts w:ascii="Times New Roman" w:hAnsi="Times New Roman" w:cs="Times New Roman"/>
          <w:sz w:val="23"/>
          <w:szCs w:val="23"/>
        </w:rPr>
        <w:t>поселения</w:t>
      </w:r>
      <w:r w:rsidR="00655987" w:rsidRPr="000720CA">
        <w:rPr>
          <w:rFonts w:ascii="Times New Roman" w:eastAsia="Calibri" w:hAnsi="Times New Roman" w:cs="Times New Roman"/>
          <w:sz w:val="23"/>
          <w:szCs w:val="23"/>
        </w:rPr>
        <w:t>»</w:t>
      </w:r>
      <w:r w:rsidRPr="000720CA">
        <w:rPr>
          <w:rFonts w:ascii="Times New Roman" w:eastAsia="Calibri" w:hAnsi="Times New Roman" w:cs="Times New Roman"/>
          <w:sz w:val="23"/>
          <w:szCs w:val="23"/>
        </w:rPr>
        <w:t>.</w:t>
      </w:r>
    </w:p>
    <w:p w:rsidR="00247221" w:rsidRPr="00724107" w:rsidRDefault="000B328A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Инициатор публичных слушаний:</w:t>
      </w:r>
      <w:r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Pr="00724107">
        <w:rPr>
          <w:rFonts w:ascii="Times New Roman" w:hAnsi="Times New Roman" w:cs="Times New Roman"/>
          <w:sz w:val="23"/>
          <w:szCs w:val="23"/>
        </w:rPr>
        <w:t>.</w:t>
      </w:r>
    </w:p>
    <w:p w:rsidR="00786B9B" w:rsidRPr="00724107" w:rsidRDefault="00786B9B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Председательствующий на публичных слушаниях</w:t>
      </w:r>
      <w:r w:rsidRPr="00724107">
        <w:rPr>
          <w:rFonts w:ascii="Times New Roman" w:hAnsi="Times New Roman" w:cs="Times New Roman"/>
          <w:sz w:val="23"/>
          <w:szCs w:val="23"/>
        </w:rPr>
        <w:t xml:space="preserve">  -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="0016275C" w:rsidRPr="00724107">
        <w:rPr>
          <w:rFonts w:ascii="Times New Roman" w:hAnsi="Times New Roman" w:cs="Times New Roman"/>
          <w:sz w:val="23"/>
          <w:szCs w:val="23"/>
        </w:rPr>
        <w:t>.</w:t>
      </w:r>
    </w:p>
    <w:p w:rsidR="00655987" w:rsidRPr="00724107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0720CA" w:rsidRPr="000720CA" w:rsidRDefault="00B43605" w:rsidP="00D70F75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720CA">
        <w:rPr>
          <w:rFonts w:ascii="Times New Roman" w:eastAsia="Calibri" w:hAnsi="Times New Roman" w:cs="Times New Roman"/>
          <w:sz w:val="23"/>
          <w:szCs w:val="23"/>
        </w:rPr>
        <w:t>Обсуждение проекта решения земского собрания «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0720CA" w:rsidRPr="000720CA">
        <w:rPr>
          <w:rFonts w:ascii="Times New Roman" w:hAnsi="Times New Roman" w:cs="Times New Roman"/>
          <w:sz w:val="23"/>
          <w:szCs w:val="23"/>
        </w:rPr>
        <w:t>поселения</w:t>
      </w:r>
      <w:r w:rsidR="000720CA" w:rsidRPr="000720CA">
        <w:rPr>
          <w:rFonts w:ascii="Times New Roman" w:eastAsia="Calibri" w:hAnsi="Times New Roman" w:cs="Times New Roman"/>
          <w:sz w:val="23"/>
          <w:szCs w:val="23"/>
        </w:rPr>
        <w:t>».</w:t>
      </w:r>
    </w:p>
    <w:p w:rsidR="00655987" w:rsidRPr="000720CA" w:rsidRDefault="00655987" w:rsidP="00D70F75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720CA">
        <w:rPr>
          <w:rFonts w:ascii="Times New Roman" w:hAnsi="Times New Roman" w:cs="Times New Roman"/>
          <w:b/>
          <w:sz w:val="23"/>
          <w:szCs w:val="23"/>
          <w:u w:val="single"/>
        </w:rPr>
        <w:t>Слушали</w:t>
      </w:r>
      <w:r w:rsidR="00A201BB" w:rsidRPr="000720CA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Pr="000720CA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proofErr w:type="spellStart"/>
      <w:r w:rsidR="00C34B9C">
        <w:rPr>
          <w:rFonts w:ascii="Times New Roman" w:hAnsi="Times New Roman" w:cs="Times New Roman"/>
          <w:b/>
          <w:sz w:val="23"/>
          <w:szCs w:val="23"/>
          <w:u w:val="single"/>
        </w:rPr>
        <w:t>Кудря</w:t>
      </w:r>
      <w:proofErr w:type="spellEnd"/>
      <w:r w:rsidR="00C34B9C">
        <w:rPr>
          <w:rFonts w:ascii="Times New Roman" w:hAnsi="Times New Roman" w:cs="Times New Roman"/>
          <w:b/>
          <w:sz w:val="23"/>
          <w:szCs w:val="23"/>
          <w:u w:val="single"/>
        </w:rPr>
        <w:t xml:space="preserve"> О.П</w:t>
      </w:r>
      <w:r w:rsidR="00A201BB" w:rsidRPr="000720CA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Pr="000720CA">
        <w:rPr>
          <w:rFonts w:ascii="Times New Roman" w:hAnsi="Times New Roman" w:cs="Times New Roman"/>
          <w:sz w:val="23"/>
          <w:szCs w:val="23"/>
        </w:rPr>
        <w:t xml:space="preserve">: В повестке </w:t>
      </w:r>
      <w:proofErr w:type="gramStart"/>
      <w:r w:rsidRPr="000720CA">
        <w:rPr>
          <w:rFonts w:ascii="Times New Roman" w:hAnsi="Times New Roman" w:cs="Times New Roman"/>
          <w:sz w:val="23"/>
          <w:szCs w:val="23"/>
        </w:rPr>
        <w:t>дня  публичных</w:t>
      </w:r>
      <w:proofErr w:type="gramEnd"/>
      <w:r w:rsidRPr="000720CA">
        <w:rPr>
          <w:rFonts w:ascii="Times New Roman" w:hAnsi="Times New Roman" w:cs="Times New Roman"/>
          <w:sz w:val="23"/>
          <w:szCs w:val="23"/>
        </w:rPr>
        <w:t xml:space="preserve"> слушаний следующий вопрос: «</w:t>
      </w:r>
      <w:r w:rsidR="000720CA" w:rsidRPr="000720CA">
        <w:rPr>
          <w:rFonts w:ascii="Times New Roman" w:hAnsi="Times New Roman" w:cs="Times New Roman"/>
          <w:color w:val="000000"/>
          <w:sz w:val="23"/>
          <w:szCs w:val="23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0720CA" w:rsidRPr="000720CA">
        <w:rPr>
          <w:rFonts w:ascii="Times New Roman" w:hAnsi="Times New Roman" w:cs="Times New Roman"/>
          <w:sz w:val="23"/>
          <w:szCs w:val="23"/>
        </w:rPr>
        <w:t>поселения</w:t>
      </w:r>
      <w:r w:rsidR="000720CA" w:rsidRPr="000720CA">
        <w:rPr>
          <w:rFonts w:ascii="Times New Roman" w:eastAsia="Calibri" w:hAnsi="Times New Roman" w:cs="Times New Roman"/>
          <w:sz w:val="23"/>
          <w:szCs w:val="23"/>
        </w:rPr>
        <w:t>»</w:t>
      </w:r>
      <w:r w:rsidRPr="000720CA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Проект решения </w:t>
      </w:r>
      <w:r w:rsidR="002333CC" w:rsidRPr="000720CA">
        <w:rPr>
          <w:rFonts w:ascii="Times New Roman" w:eastAsia="Calibri" w:hAnsi="Times New Roman" w:cs="Times New Roman"/>
          <w:sz w:val="23"/>
          <w:szCs w:val="23"/>
        </w:rPr>
        <w:t>земского собрания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 был размещен на официальном сайте</w:t>
      </w:r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 органов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24107" w:rsidRPr="000720CA">
        <w:rPr>
          <w:rFonts w:ascii="Times New Roman" w:eastAsia="Calibri" w:hAnsi="Times New Roman" w:cs="Times New Roman"/>
          <w:sz w:val="23"/>
          <w:szCs w:val="23"/>
        </w:rPr>
        <w:t>местного самоуправления Щетиновского сельского поселения муниципального района</w:t>
      </w:r>
      <w:r w:rsidR="005146E2">
        <w:rPr>
          <w:rFonts w:ascii="Times New Roman" w:eastAsia="Calibri" w:hAnsi="Times New Roman" w:cs="Times New Roman"/>
          <w:sz w:val="23"/>
          <w:szCs w:val="23"/>
        </w:rPr>
        <w:t xml:space="preserve">                      </w:t>
      </w:r>
      <w:r w:rsidR="00724107" w:rsidRPr="000720CA">
        <w:rPr>
          <w:rFonts w:ascii="Times New Roman" w:eastAsia="Calibri" w:hAnsi="Times New Roman" w:cs="Times New Roman"/>
          <w:sz w:val="23"/>
          <w:szCs w:val="23"/>
        </w:rPr>
        <w:t xml:space="preserve"> « Белгородский район» Белгородской области</w:t>
      </w:r>
      <w:r w:rsidR="002333CC" w:rsidRPr="000720CA">
        <w:rPr>
          <w:rFonts w:ascii="Times New Roman" w:hAnsi="Times New Roman" w:cs="Times New Roman"/>
          <w:sz w:val="23"/>
          <w:szCs w:val="23"/>
        </w:rPr>
        <w:t xml:space="preserve">, а также на информационных стендах. 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Информация о проведении публичных слушаний по проекту решения была </w:t>
      </w:r>
      <w:r w:rsidR="002333CC" w:rsidRPr="000720CA">
        <w:rPr>
          <w:rFonts w:ascii="Times New Roman" w:eastAsia="Calibri" w:hAnsi="Times New Roman" w:cs="Times New Roman"/>
          <w:sz w:val="23"/>
          <w:szCs w:val="23"/>
        </w:rPr>
        <w:t>обнародована</w:t>
      </w: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. Жители </w:t>
      </w:r>
      <w:r w:rsidR="002333CC" w:rsidRPr="000720CA">
        <w:rPr>
          <w:rFonts w:ascii="Times New Roman" w:eastAsia="Calibri" w:hAnsi="Times New Roman" w:cs="Times New Roman"/>
          <w:sz w:val="23"/>
          <w:szCs w:val="23"/>
        </w:rPr>
        <w:t>поселения</w:t>
      </w:r>
      <w:r w:rsidRPr="000720CA">
        <w:rPr>
          <w:rFonts w:ascii="Times New Roman" w:eastAsia="Calibri" w:hAnsi="Times New Roman" w:cs="Times New Roman"/>
          <w:sz w:val="23"/>
          <w:szCs w:val="23"/>
        </w:rPr>
        <w:t>, заинтересованные лица имели возможность с ними ознакомиться.</w:t>
      </w:r>
      <w:r w:rsidRPr="000720CA">
        <w:rPr>
          <w:rFonts w:ascii="Times New Roman" w:hAnsi="Times New Roman" w:cs="Times New Roman"/>
          <w:sz w:val="23"/>
          <w:szCs w:val="23"/>
        </w:rPr>
        <w:t xml:space="preserve"> </w:t>
      </w:r>
      <w:r w:rsidR="00D70F75" w:rsidRPr="000720CA">
        <w:rPr>
          <w:rFonts w:ascii="Times New Roman" w:hAnsi="Times New Roman" w:cs="Times New Roman"/>
          <w:sz w:val="23"/>
          <w:szCs w:val="23"/>
        </w:rPr>
        <w:t>П</w:t>
      </w:r>
      <w:r w:rsidRPr="000720CA">
        <w:rPr>
          <w:rFonts w:ascii="Times New Roman" w:hAnsi="Times New Roman" w:cs="Times New Roman"/>
          <w:sz w:val="23"/>
          <w:szCs w:val="23"/>
        </w:rPr>
        <w:t xml:space="preserve">редложений от жителей </w:t>
      </w:r>
      <w:r w:rsidR="002333CC" w:rsidRPr="000720CA">
        <w:rPr>
          <w:rFonts w:ascii="Times New Roman" w:hAnsi="Times New Roman" w:cs="Times New Roman"/>
          <w:sz w:val="23"/>
          <w:szCs w:val="23"/>
        </w:rPr>
        <w:t xml:space="preserve">поселения </w:t>
      </w:r>
      <w:r w:rsidRPr="000720CA">
        <w:rPr>
          <w:rFonts w:ascii="Times New Roman" w:hAnsi="Times New Roman" w:cs="Times New Roman"/>
          <w:sz w:val="23"/>
          <w:szCs w:val="23"/>
        </w:rPr>
        <w:t xml:space="preserve"> не поступило.</w:t>
      </w:r>
    </w:p>
    <w:p w:rsidR="00B971C2" w:rsidRPr="00724107" w:rsidRDefault="00655987" w:rsidP="00B971C2">
      <w:pPr>
        <w:pStyle w:val="a3"/>
        <w:ind w:firstLine="567"/>
        <w:rPr>
          <w:sz w:val="23"/>
          <w:szCs w:val="23"/>
        </w:rPr>
      </w:pPr>
      <w:r w:rsidRPr="00724107">
        <w:rPr>
          <w:sz w:val="23"/>
          <w:szCs w:val="23"/>
        </w:rPr>
        <w:t xml:space="preserve"> </w:t>
      </w:r>
      <w:r w:rsidRPr="00724107">
        <w:rPr>
          <w:b/>
          <w:sz w:val="23"/>
          <w:szCs w:val="23"/>
        </w:rPr>
        <w:t>Выступил</w:t>
      </w:r>
      <w:r w:rsidR="00724107" w:rsidRPr="00724107">
        <w:rPr>
          <w:b/>
          <w:sz w:val="23"/>
          <w:szCs w:val="23"/>
        </w:rPr>
        <w:t>:</w:t>
      </w:r>
      <w:r w:rsidRPr="00724107">
        <w:rPr>
          <w:b/>
          <w:sz w:val="23"/>
          <w:szCs w:val="23"/>
        </w:rPr>
        <w:t xml:space="preserve"> </w:t>
      </w:r>
      <w:proofErr w:type="spellStart"/>
      <w:r w:rsidR="000720CA">
        <w:rPr>
          <w:b/>
          <w:sz w:val="23"/>
          <w:szCs w:val="23"/>
        </w:rPr>
        <w:t>Кудря</w:t>
      </w:r>
      <w:proofErr w:type="spellEnd"/>
      <w:r w:rsidR="000720CA">
        <w:rPr>
          <w:b/>
          <w:sz w:val="23"/>
          <w:szCs w:val="23"/>
        </w:rPr>
        <w:t xml:space="preserve"> О.П.</w:t>
      </w:r>
      <w:r w:rsidRPr="00724107">
        <w:rPr>
          <w:b/>
          <w:sz w:val="23"/>
          <w:szCs w:val="23"/>
        </w:rPr>
        <w:t>:</w:t>
      </w:r>
      <w:r w:rsidRPr="00724107">
        <w:rPr>
          <w:rFonts w:eastAsia="Calibri"/>
          <w:sz w:val="23"/>
          <w:szCs w:val="23"/>
          <w:lang w:eastAsia="en-US"/>
        </w:rPr>
        <w:t xml:space="preserve"> С и</w:t>
      </w:r>
      <w:r w:rsidRPr="00724107">
        <w:rPr>
          <w:bCs/>
          <w:sz w:val="23"/>
          <w:szCs w:val="23"/>
        </w:rPr>
        <w:t xml:space="preserve">нформацией по </w:t>
      </w:r>
      <w:r w:rsidRPr="00724107">
        <w:rPr>
          <w:rFonts w:eastAsia="Calibri"/>
          <w:sz w:val="23"/>
          <w:szCs w:val="23"/>
        </w:rPr>
        <w:t xml:space="preserve">проекту решения </w:t>
      </w:r>
      <w:r w:rsidR="002333CC" w:rsidRPr="00724107">
        <w:rPr>
          <w:sz w:val="23"/>
          <w:szCs w:val="23"/>
        </w:rPr>
        <w:t xml:space="preserve">земского собрания </w:t>
      </w:r>
      <w:r w:rsidR="00724107" w:rsidRPr="00724107">
        <w:rPr>
          <w:sz w:val="23"/>
          <w:szCs w:val="23"/>
        </w:rPr>
        <w:t>Щетиновского</w:t>
      </w:r>
      <w:r w:rsidR="002333CC" w:rsidRPr="00724107">
        <w:rPr>
          <w:sz w:val="23"/>
          <w:szCs w:val="23"/>
        </w:rPr>
        <w:t xml:space="preserve"> сельского поселения </w:t>
      </w:r>
      <w:r w:rsidR="002333CC" w:rsidRPr="00724107">
        <w:rPr>
          <w:rFonts w:eastAsia="Calibri"/>
          <w:sz w:val="23"/>
          <w:szCs w:val="23"/>
        </w:rPr>
        <w:t>«</w:t>
      </w:r>
      <w:r w:rsidR="000720CA" w:rsidRPr="000720CA">
        <w:rPr>
          <w:color w:val="000000"/>
          <w:sz w:val="23"/>
          <w:szCs w:val="23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0720CA" w:rsidRPr="000720CA">
        <w:rPr>
          <w:sz w:val="23"/>
          <w:szCs w:val="23"/>
        </w:rPr>
        <w:t>поселения</w:t>
      </w:r>
      <w:r w:rsidR="000720CA" w:rsidRPr="000720CA">
        <w:rPr>
          <w:rFonts w:eastAsia="Calibri"/>
          <w:sz w:val="23"/>
          <w:szCs w:val="23"/>
        </w:rPr>
        <w:t>».</w:t>
      </w:r>
      <w:r w:rsidRPr="00724107">
        <w:rPr>
          <w:sz w:val="23"/>
          <w:szCs w:val="23"/>
        </w:rPr>
        <w:t xml:space="preserve">           </w:t>
      </w:r>
      <w:r w:rsidR="00B971C2" w:rsidRPr="00724107">
        <w:rPr>
          <w:sz w:val="23"/>
          <w:szCs w:val="23"/>
        </w:rPr>
        <w:t xml:space="preserve">     </w:t>
      </w:r>
    </w:p>
    <w:p w:rsidR="00655987" w:rsidRPr="00724107" w:rsidRDefault="00655987" w:rsidP="00B971C2">
      <w:pPr>
        <w:pStyle w:val="a3"/>
        <w:ind w:firstLine="567"/>
        <w:rPr>
          <w:sz w:val="23"/>
          <w:szCs w:val="23"/>
        </w:rPr>
      </w:pPr>
      <w:r w:rsidRPr="00A201BB">
        <w:rPr>
          <w:b/>
          <w:sz w:val="23"/>
          <w:szCs w:val="23"/>
        </w:rPr>
        <w:t>Решили:</w:t>
      </w:r>
      <w:r w:rsidRPr="00A201BB">
        <w:rPr>
          <w:sz w:val="23"/>
          <w:szCs w:val="23"/>
        </w:rPr>
        <w:t xml:space="preserve"> </w:t>
      </w:r>
      <w:r w:rsidRPr="00724107">
        <w:rPr>
          <w:sz w:val="23"/>
          <w:szCs w:val="23"/>
        </w:rPr>
        <w:tab/>
        <w:t xml:space="preserve">Одобрить проект решения </w:t>
      </w:r>
      <w:r w:rsidR="002333CC" w:rsidRPr="00724107">
        <w:rPr>
          <w:sz w:val="23"/>
          <w:szCs w:val="23"/>
        </w:rPr>
        <w:t xml:space="preserve">земского собрания </w:t>
      </w:r>
      <w:r w:rsidR="00724107" w:rsidRPr="00724107">
        <w:rPr>
          <w:sz w:val="23"/>
          <w:szCs w:val="23"/>
        </w:rPr>
        <w:t>Щетиновского</w:t>
      </w:r>
      <w:r w:rsidR="002333CC" w:rsidRPr="00724107">
        <w:rPr>
          <w:sz w:val="23"/>
          <w:szCs w:val="23"/>
        </w:rPr>
        <w:t xml:space="preserve"> сельского поселения </w:t>
      </w:r>
      <w:r w:rsidR="002333CC" w:rsidRPr="00724107">
        <w:rPr>
          <w:rFonts w:eastAsia="Calibri"/>
          <w:sz w:val="23"/>
          <w:szCs w:val="23"/>
        </w:rPr>
        <w:t>«</w:t>
      </w:r>
      <w:r w:rsidR="000720CA" w:rsidRPr="000720CA">
        <w:rPr>
          <w:color w:val="000000"/>
          <w:sz w:val="23"/>
          <w:szCs w:val="23"/>
        </w:rPr>
        <w:t xml:space="preserve">О внесении изменений в решение земского собрания Щетиновского сельского поселения от «18» сентября 2018 года № 12 «Об утверждении Правил благоустройства Щетиновского сельского </w:t>
      </w:r>
      <w:r w:rsidR="000720CA" w:rsidRPr="000720CA">
        <w:rPr>
          <w:sz w:val="23"/>
          <w:szCs w:val="23"/>
        </w:rPr>
        <w:t>поселения</w:t>
      </w:r>
      <w:r w:rsidR="000720CA" w:rsidRPr="000720CA">
        <w:rPr>
          <w:rFonts w:eastAsia="Calibri"/>
          <w:sz w:val="23"/>
          <w:szCs w:val="23"/>
        </w:rPr>
        <w:t>».</w:t>
      </w:r>
      <w:r w:rsidRPr="00724107">
        <w:rPr>
          <w:sz w:val="23"/>
          <w:szCs w:val="23"/>
        </w:rPr>
        <w:t xml:space="preserve"> Рекомендовать проект решения  для  рассмотрения  </w:t>
      </w:r>
      <w:r w:rsidR="002333CC" w:rsidRPr="00724107">
        <w:rPr>
          <w:sz w:val="23"/>
          <w:szCs w:val="23"/>
        </w:rPr>
        <w:t xml:space="preserve">земским собранием </w:t>
      </w:r>
      <w:r w:rsidRPr="00724107">
        <w:rPr>
          <w:sz w:val="23"/>
          <w:szCs w:val="23"/>
        </w:rPr>
        <w:t xml:space="preserve"> и принятия решения по утверждению  проекта. Направить Итоговый документ публичных слушаний в </w:t>
      </w:r>
      <w:r w:rsidR="002333CC" w:rsidRPr="00724107">
        <w:rPr>
          <w:sz w:val="23"/>
          <w:szCs w:val="23"/>
        </w:rPr>
        <w:t>земское собрание</w:t>
      </w:r>
      <w:r w:rsidRPr="00724107">
        <w:rPr>
          <w:sz w:val="23"/>
          <w:szCs w:val="23"/>
        </w:rPr>
        <w:t>.</w:t>
      </w:r>
      <w:r w:rsidR="002333CC" w:rsidRPr="00724107">
        <w:rPr>
          <w:sz w:val="23"/>
          <w:szCs w:val="23"/>
        </w:rPr>
        <w:t xml:space="preserve"> Обнародовать</w:t>
      </w:r>
      <w:r w:rsidRPr="00724107">
        <w:rPr>
          <w:sz w:val="23"/>
          <w:szCs w:val="23"/>
        </w:rPr>
        <w:t xml:space="preserve">  Итоговый документ публичных слушаний </w:t>
      </w:r>
      <w:r w:rsidR="002333CC" w:rsidRPr="00724107">
        <w:rPr>
          <w:sz w:val="23"/>
          <w:szCs w:val="23"/>
        </w:rPr>
        <w:t>на информационных стендах</w:t>
      </w:r>
      <w:r w:rsidRPr="00724107">
        <w:rPr>
          <w:sz w:val="23"/>
          <w:szCs w:val="23"/>
        </w:rPr>
        <w:t xml:space="preserve"> и на официальном сайте </w:t>
      </w:r>
      <w:r w:rsidR="00724107" w:rsidRPr="00724107">
        <w:rPr>
          <w:sz w:val="23"/>
          <w:szCs w:val="23"/>
        </w:rPr>
        <w:t xml:space="preserve">органов местного самоуправления </w:t>
      </w:r>
      <w:r w:rsidR="002333CC" w:rsidRPr="00724107">
        <w:rPr>
          <w:sz w:val="23"/>
          <w:szCs w:val="23"/>
        </w:rPr>
        <w:t xml:space="preserve"> </w:t>
      </w:r>
      <w:r w:rsidR="00724107" w:rsidRPr="00724107">
        <w:rPr>
          <w:sz w:val="23"/>
          <w:szCs w:val="23"/>
        </w:rPr>
        <w:t>Щетиновского</w:t>
      </w:r>
      <w:r w:rsidR="002333CC" w:rsidRPr="00724107">
        <w:rPr>
          <w:sz w:val="23"/>
          <w:szCs w:val="23"/>
        </w:rPr>
        <w:t xml:space="preserve"> сельского поселения</w:t>
      </w:r>
      <w:r w:rsidR="00724107" w:rsidRPr="00724107">
        <w:rPr>
          <w:sz w:val="23"/>
          <w:szCs w:val="23"/>
        </w:rPr>
        <w:t xml:space="preserve"> муниципального района «Белгородский район» Белгородской области.</w:t>
      </w:r>
    </w:p>
    <w:p w:rsidR="00655987" w:rsidRPr="00724107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 xml:space="preserve">Голосовали: </w:t>
      </w:r>
      <w:r w:rsidRPr="00724107">
        <w:rPr>
          <w:rFonts w:ascii="Times New Roman" w:hAnsi="Times New Roman" w:cs="Times New Roman"/>
          <w:sz w:val="23"/>
          <w:szCs w:val="23"/>
        </w:rPr>
        <w:t xml:space="preserve">«ЗА» -  </w:t>
      </w:r>
      <w:r w:rsidR="00724107" w:rsidRPr="00724107">
        <w:rPr>
          <w:rFonts w:ascii="Times New Roman" w:hAnsi="Times New Roman" w:cs="Times New Roman"/>
          <w:sz w:val="23"/>
          <w:szCs w:val="23"/>
        </w:rPr>
        <w:t>1</w:t>
      </w:r>
      <w:r w:rsidR="000720CA">
        <w:rPr>
          <w:rFonts w:ascii="Times New Roman" w:hAnsi="Times New Roman" w:cs="Times New Roman"/>
          <w:sz w:val="23"/>
          <w:szCs w:val="23"/>
        </w:rPr>
        <w:t>1</w:t>
      </w:r>
      <w:r w:rsidRPr="00724107">
        <w:rPr>
          <w:rFonts w:ascii="Times New Roman" w:hAnsi="Times New Roman" w:cs="Times New Roman"/>
          <w:sz w:val="23"/>
          <w:szCs w:val="23"/>
        </w:rPr>
        <w:t xml:space="preserve"> чел.  «Против» нет.  «Воздержалось» - нет.</w:t>
      </w:r>
    </w:p>
    <w:p w:rsidR="00655987" w:rsidRPr="00724107" w:rsidRDefault="00655987" w:rsidP="00655987">
      <w:pPr>
        <w:pStyle w:val="a8"/>
        <w:ind w:left="0"/>
        <w:jc w:val="both"/>
        <w:rPr>
          <w:sz w:val="23"/>
          <w:szCs w:val="23"/>
        </w:rPr>
      </w:pPr>
      <w:r w:rsidRPr="00724107">
        <w:rPr>
          <w:b w:val="0"/>
          <w:bCs w:val="0"/>
          <w:sz w:val="23"/>
          <w:szCs w:val="23"/>
        </w:rPr>
        <w:t xml:space="preserve">        Публичные слушания завершить, признать состоявшимися.</w:t>
      </w:r>
    </w:p>
    <w:p w:rsidR="00655987" w:rsidRPr="00724107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одсчет голосов вела секретарь оргкомитета </w:t>
      </w:r>
      <w:r w:rsidR="00C34B9C">
        <w:rPr>
          <w:rFonts w:ascii="Times New Roman" w:hAnsi="Times New Roman" w:cs="Times New Roman"/>
          <w:sz w:val="23"/>
          <w:szCs w:val="23"/>
        </w:rPr>
        <w:t>Гринякина Н.М</w:t>
      </w:r>
      <w:r w:rsidR="00724107" w:rsidRPr="00724107">
        <w:rPr>
          <w:rFonts w:ascii="Times New Roman" w:hAnsi="Times New Roman" w:cs="Times New Roman"/>
          <w:sz w:val="23"/>
          <w:szCs w:val="23"/>
        </w:rPr>
        <w:t>.</w:t>
      </w:r>
    </w:p>
    <w:p w:rsidR="00655987" w:rsidRPr="00724107" w:rsidRDefault="00655987" w:rsidP="00655987">
      <w:pPr>
        <w:pStyle w:val="a5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333CC" w:rsidRPr="00724107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 xml:space="preserve">Глава </w:t>
      </w:r>
      <w:r w:rsidR="00724107" w:rsidRPr="00724107">
        <w:rPr>
          <w:rFonts w:ascii="Times New Roman" w:hAnsi="Times New Roman" w:cs="Times New Roman"/>
          <w:b/>
          <w:sz w:val="23"/>
          <w:szCs w:val="23"/>
        </w:rPr>
        <w:t>Щетиновского</w:t>
      </w:r>
    </w:p>
    <w:p w:rsidR="002333CC" w:rsidRPr="00724107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сельского поселения</w:t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</w:r>
      <w:r w:rsidRPr="00724107">
        <w:rPr>
          <w:rFonts w:ascii="Times New Roman" w:hAnsi="Times New Roman" w:cs="Times New Roman"/>
          <w:b/>
          <w:sz w:val="23"/>
          <w:szCs w:val="23"/>
        </w:rPr>
        <w:tab/>
        <w:t xml:space="preserve">                </w:t>
      </w:r>
      <w:r w:rsidR="00724107" w:rsidRPr="00724107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724107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062821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 w:rsidRPr="00724107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724107" w:rsidRPr="007241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4B9C">
        <w:rPr>
          <w:rFonts w:ascii="Times New Roman" w:hAnsi="Times New Roman" w:cs="Times New Roman"/>
          <w:b/>
          <w:sz w:val="23"/>
          <w:szCs w:val="23"/>
        </w:rPr>
        <w:t xml:space="preserve">О.П. </w:t>
      </w:r>
      <w:proofErr w:type="spellStart"/>
      <w:r w:rsidR="00C34B9C">
        <w:rPr>
          <w:rFonts w:ascii="Times New Roman" w:hAnsi="Times New Roman" w:cs="Times New Roman"/>
          <w:b/>
          <w:sz w:val="23"/>
          <w:szCs w:val="23"/>
        </w:rPr>
        <w:t>Кудря</w:t>
      </w:r>
      <w:proofErr w:type="spellEnd"/>
    </w:p>
    <w:p w:rsidR="00655987" w:rsidRPr="00724107" w:rsidRDefault="00655987" w:rsidP="0065598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655987" w:rsidRPr="00724107" w:rsidSect="002333C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62821"/>
    <w:rsid w:val="000720CA"/>
    <w:rsid w:val="000B328A"/>
    <w:rsid w:val="001155C2"/>
    <w:rsid w:val="0016275C"/>
    <w:rsid w:val="001B0304"/>
    <w:rsid w:val="002333CC"/>
    <w:rsid w:val="00247221"/>
    <w:rsid w:val="00290002"/>
    <w:rsid w:val="003B213B"/>
    <w:rsid w:val="00491BD2"/>
    <w:rsid w:val="004A03F9"/>
    <w:rsid w:val="004A628C"/>
    <w:rsid w:val="0051303A"/>
    <w:rsid w:val="005146E2"/>
    <w:rsid w:val="0055333D"/>
    <w:rsid w:val="005F6FA9"/>
    <w:rsid w:val="00655987"/>
    <w:rsid w:val="00656698"/>
    <w:rsid w:val="00667B47"/>
    <w:rsid w:val="00724107"/>
    <w:rsid w:val="00746D25"/>
    <w:rsid w:val="00747653"/>
    <w:rsid w:val="00786B9B"/>
    <w:rsid w:val="007F4934"/>
    <w:rsid w:val="00895898"/>
    <w:rsid w:val="008A6E53"/>
    <w:rsid w:val="008B7021"/>
    <w:rsid w:val="00905159"/>
    <w:rsid w:val="00922B21"/>
    <w:rsid w:val="00963F9D"/>
    <w:rsid w:val="009842BA"/>
    <w:rsid w:val="009E1EB4"/>
    <w:rsid w:val="00A201BB"/>
    <w:rsid w:val="00A307D6"/>
    <w:rsid w:val="00A5741A"/>
    <w:rsid w:val="00AA5309"/>
    <w:rsid w:val="00AB4FEE"/>
    <w:rsid w:val="00B24724"/>
    <w:rsid w:val="00B34F91"/>
    <w:rsid w:val="00B43605"/>
    <w:rsid w:val="00B971C2"/>
    <w:rsid w:val="00BA220B"/>
    <w:rsid w:val="00C34B9C"/>
    <w:rsid w:val="00C45C6B"/>
    <w:rsid w:val="00C820E4"/>
    <w:rsid w:val="00D70F75"/>
    <w:rsid w:val="00D820C3"/>
    <w:rsid w:val="00DA2782"/>
    <w:rsid w:val="00DB6874"/>
    <w:rsid w:val="00DE3479"/>
    <w:rsid w:val="00E35C47"/>
    <w:rsid w:val="00E456EB"/>
    <w:rsid w:val="00EF3057"/>
    <w:rsid w:val="00F114FA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AB961-C283-4330-9E85-8ABFFA7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DE34-13E4-4D62-9F59-7AB4951C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2</cp:revision>
  <cp:lastPrinted>2023-07-18T06:07:00Z</cp:lastPrinted>
  <dcterms:created xsi:type="dcterms:W3CDTF">2023-07-18T06:08:00Z</dcterms:created>
  <dcterms:modified xsi:type="dcterms:W3CDTF">2023-07-18T06:08:00Z</dcterms:modified>
</cp:coreProperties>
</file>